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Bailey Road LA Mod PID 105426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105426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limited access right-of-way variance (break) is proposed to establish a two-axle vehicle only, 14' wide entrance (right-in) only access drive to the new Truck World Travel Center on the west side of Bailey Road approximately 257 feet north of the existing Bailey Road/Leonard Parkway intersection located south of the eastbound IR 76 exit/entrance ramps in Jackson Township, Mahoning County, Ohio.  Additional proposed improvements include the construction of a proposed 235-foot northbound left-turn lane with a 50-foot left-turn lane taper and a proposed 365.45-foot southbound right-turn lane with a 50-foot right-turn lane taper on Bailey Road at the existing Bailey Road/Leonard Parkway intersection.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new limited access right-of-way variance (break) action and the proposed new Bailey Road left-turn/right-turn lane construction activities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applicable.</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Christopher Huff, </w:t>
            </w:r>
            <w:r>
              <w:rPr>
                <w:rStyle w:val="DefaultParagraphFont"/>
                <w:b w:val="0"/>
                <w:sz w:val="24"/>
                <w:szCs w:val="24"/>
                <w:lang w:val="en-US" w:eastAsia="en-US" w:bidi="ar-SA"/>
              </w:rPr>
              <w:t>Sean Carpenter</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25,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General</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Bailey Road Roadway Improvement Plan.pdf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105426 MAH Bailey Road LA Mod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105426 MAH Bailey Road LA Mod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105426 MAH Bailey Road LA Mod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105426 MAH Bailey Road LA Mod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105426 MAH Bailey Road LA Mod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2017-04-25T04:00:00+00:00</DateCompleted>
    <Internal_x0020_Only xmlns="df873bd8-8520-468a-8ecb-74db49e47217">No</Internal_x0020_Only>
    <FID xmlns="df873bd8-8520-468a-8ecb-74db49e47217">8069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6A513B4-571D-4C8D-BABC-DEF3D821F7C5}"/>
</file>

<file path=customXml/itemProps2.xml><?xml version="1.0" encoding="utf-8"?>
<ds:datastoreItem xmlns:ds="http://schemas.openxmlformats.org/officeDocument/2006/customXml" ds:itemID="{5B5CE73F-E519-4A7C-9283-D0E89174DE63}"/>
</file>

<file path=customXml/itemProps3.xml><?xml version="1.0" encoding="utf-8"?>
<ds:datastoreItem xmlns:ds="http://schemas.openxmlformats.org/officeDocument/2006/customXml" ds:itemID="{2EB88961-8D96-4E9C-9324-D2CF9E35436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